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летней экзаменационной сессии </w:t>
      </w:r>
    </w:p>
    <w:p w:rsidR="001D4A9B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C64FAE" w:rsidRPr="00C64FAE" w:rsidRDefault="00B32B7B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 Менеджмент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64FAE" w:rsidRPr="00C64FAE" w:rsidRDefault="000B70B1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«Управление маркетингом» Д</w:t>
      </w:r>
      <w:r w:rsidR="00B32B7B">
        <w:rPr>
          <w:rFonts w:ascii="Times New Roman" w:hAnsi="Times New Roman" w:cs="Times New Roman"/>
          <w:b/>
          <w:sz w:val="48"/>
          <w:szCs w:val="48"/>
          <w:u w:val="single"/>
        </w:rPr>
        <w:t>О 1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32B7B" w:rsidTr="00B32B7B"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05.06.2017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09.06.2017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13.06.2017</w:t>
            </w:r>
          </w:p>
        </w:tc>
      </w:tr>
      <w:tr w:rsidR="00B32B7B" w:rsidTr="00B32B7B">
        <w:trPr>
          <w:trHeight w:val="2230"/>
        </w:trPr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Стратегический маркетинг проф.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Канапухин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П.А. 10.00; ауд.</w:t>
            </w:r>
          </w:p>
        </w:tc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преп. Ларина Е.Б. 11.00; ауд.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организации 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Организационное поведение доц. Зубарев Г.А. 10.00; ауд.</w:t>
            </w:r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0B70B1" w:rsidP="000B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Консультация: Стратегический маркетинг 26.05.2017 11.00</w:t>
      </w: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«ОСМ» ДО 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B70B1" w:rsidRPr="00B32B7B" w:rsidTr="00F55D4E"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05.06.2017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09.06.2017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13.06.2017</w:t>
            </w:r>
          </w:p>
        </w:tc>
      </w:tr>
      <w:tr w:rsidR="000B70B1" w:rsidRPr="00B32B7B" w:rsidTr="00F55D4E">
        <w:trPr>
          <w:trHeight w:val="2230"/>
        </w:trPr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Исследование систем управления доц. Кузнецова М.Н. 11.30; ауд.</w:t>
            </w:r>
          </w:p>
        </w:tc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преп. Ларина Е.Б. 11.00; ауд.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организации 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Организационное поведение доц. Зубарев Г.А. 10.00; ауд.</w:t>
            </w:r>
          </w:p>
        </w:tc>
      </w:tr>
    </w:tbl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ЭиУФ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>» ДО 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B70B1" w:rsidRPr="00B32B7B" w:rsidTr="00F55D4E">
        <w:tc>
          <w:tcPr>
            <w:tcW w:w="3696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3696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05.06.2017</w:t>
            </w:r>
          </w:p>
        </w:tc>
        <w:tc>
          <w:tcPr>
            <w:tcW w:w="3697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09.06.2017</w:t>
            </w:r>
          </w:p>
        </w:tc>
        <w:tc>
          <w:tcPr>
            <w:tcW w:w="3697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13.06.2017</w:t>
            </w:r>
          </w:p>
        </w:tc>
      </w:tr>
      <w:tr w:rsidR="000B70B1" w:rsidRPr="00B32B7B" w:rsidTr="00F55D4E">
        <w:trPr>
          <w:trHeight w:val="2230"/>
        </w:trPr>
        <w:tc>
          <w:tcPr>
            <w:tcW w:w="3696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 и организация фирмы проф. Сироткина Н.В. 9.00; ауд.</w:t>
            </w:r>
            <w:bookmarkStart w:id="0" w:name="_GoBack"/>
            <w:bookmarkEnd w:id="0"/>
          </w:p>
        </w:tc>
        <w:tc>
          <w:tcPr>
            <w:tcW w:w="3696" w:type="dxa"/>
          </w:tcPr>
          <w:p w:rsidR="000B70B1" w:rsidRPr="00B32B7B" w:rsidRDefault="000638A4" w:rsidP="0006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преп. Ларина Е.Б. 11.00; ауд. </w:t>
            </w:r>
          </w:p>
        </w:tc>
        <w:tc>
          <w:tcPr>
            <w:tcW w:w="3697" w:type="dxa"/>
          </w:tcPr>
          <w:p w:rsidR="000B70B1" w:rsidRPr="00B32B7B" w:rsidRDefault="000638A4" w:rsidP="0006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организации 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 </w:t>
            </w:r>
          </w:p>
        </w:tc>
        <w:tc>
          <w:tcPr>
            <w:tcW w:w="3697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Организационное поведение доц. Зубарев Г.А. 10.00; ауд. </w:t>
            </w:r>
          </w:p>
        </w:tc>
      </w:tr>
    </w:tbl>
    <w:p w:rsidR="000B70B1" w:rsidRP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C64FAE" w:rsidRPr="008A6D51" w:rsidRDefault="00C64FAE" w:rsidP="00C64FA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D51">
        <w:rPr>
          <w:rFonts w:ascii="Times New Roman" w:hAnsi="Times New Roman" w:cs="Times New Roman"/>
          <w:sz w:val="32"/>
          <w:szCs w:val="32"/>
        </w:rPr>
        <w:t>Утверждаю</w:t>
      </w:r>
      <w:r w:rsidR="008A6D51">
        <w:rPr>
          <w:rFonts w:ascii="Times New Roman" w:hAnsi="Times New Roman" w:cs="Times New Roman"/>
          <w:sz w:val="32"/>
          <w:szCs w:val="32"/>
        </w:rPr>
        <w:t xml:space="preserve"> 27.04.2017</w:t>
      </w:r>
      <w:r w:rsidRPr="008A6D51">
        <w:rPr>
          <w:rFonts w:ascii="Times New Roman" w:hAnsi="Times New Roman" w:cs="Times New Roman"/>
          <w:sz w:val="32"/>
          <w:szCs w:val="32"/>
        </w:rPr>
        <w:t xml:space="preserve">                            декан экономического факультета проф. </w:t>
      </w:r>
      <w:proofErr w:type="spellStart"/>
      <w:r w:rsidRPr="008A6D51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Pr="008A6D51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C64FAE" w:rsidRPr="008A6D51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638A4"/>
    <w:rsid w:val="000B70B1"/>
    <w:rsid w:val="001D4A9B"/>
    <w:rsid w:val="008A6D51"/>
    <w:rsid w:val="00B32B7B"/>
    <w:rsid w:val="00C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B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B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2017-05-05T10:15:00Z</cp:lastPrinted>
  <dcterms:created xsi:type="dcterms:W3CDTF">2017-05-22T07:00:00Z</dcterms:created>
  <dcterms:modified xsi:type="dcterms:W3CDTF">2017-05-22T07:00:00Z</dcterms:modified>
</cp:coreProperties>
</file>